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83" w:rsidRDefault="00A20A83" w:rsidP="00A20A83">
      <w:pPr>
        <w:jc w:val="both"/>
        <w:rPr>
          <w:sz w:val="24"/>
          <w:szCs w:val="24"/>
        </w:rPr>
      </w:pPr>
      <w:r>
        <w:rPr>
          <w:color w:val="000000"/>
        </w:rPr>
        <w:t>Κυρίες/κύ</w:t>
      </w:r>
      <w:bookmarkStart w:id="0" w:name="_GoBack"/>
      <w:bookmarkEnd w:id="0"/>
      <w:r>
        <w:rPr>
          <w:color w:val="000000"/>
        </w:rPr>
        <w:t>ριοι,</w:t>
      </w:r>
    </w:p>
    <w:p w:rsidR="00A20A83" w:rsidRDefault="00A20A83" w:rsidP="00A20A83">
      <w:pPr>
        <w:jc w:val="both"/>
        <w:rPr>
          <w:sz w:val="24"/>
          <w:szCs w:val="24"/>
        </w:rPr>
      </w:pPr>
    </w:p>
    <w:p w:rsidR="00A20A83" w:rsidRPr="00A20A83" w:rsidRDefault="00A20A83" w:rsidP="00A20A83">
      <w:pPr>
        <w:jc w:val="both"/>
      </w:pPr>
      <w:r>
        <w:t>θ</w:t>
      </w:r>
      <w:r>
        <w:rPr>
          <w:color w:val="000000"/>
        </w:rPr>
        <w:t xml:space="preserve">α θέλαμε να σας ενημερώσουμε ότι στα πλαίσια του κύκλου διαλέξεων “ΨΗΦΙΑΚΕΣ ΜΕΡΕΣ”, που οργανώνεται από το Εργαστήριο Τεχνητής Νοημοσύνης και Ανάλυσης Πληροφοριών του Τμήματος Πληροφορικής ΑΠΘ, θα πραγματοποιηθούν οι παρακάτω </w:t>
      </w:r>
      <w:r>
        <w:t>διαλέξεις</w:t>
      </w:r>
      <w:r>
        <w:rPr>
          <w:color w:val="000000"/>
        </w:rPr>
        <w:t>:</w:t>
      </w:r>
    </w:p>
    <w:p w:rsidR="00A20A83" w:rsidRDefault="00A20A83" w:rsidP="00A20A83">
      <w:pPr>
        <w:jc w:val="both"/>
        <w:rPr>
          <w:sz w:val="24"/>
          <w:szCs w:val="24"/>
        </w:rPr>
      </w:pPr>
    </w:p>
    <w:p w:rsidR="00A20A83" w:rsidRDefault="00A20A83" w:rsidP="00A20A83">
      <w:pPr>
        <w:jc w:val="both"/>
        <w:rPr>
          <w:sz w:val="24"/>
          <w:szCs w:val="24"/>
        </w:rPr>
      </w:pPr>
      <w:r>
        <w:rPr>
          <w:b/>
          <w:bCs/>
          <w:color w:val="000000"/>
        </w:rPr>
        <w:t xml:space="preserve">Παρακολούθηση αντικειμένου σε </w:t>
      </w:r>
      <w:proofErr w:type="spellStart"/>
      <w:r>
        <w:rPr>
          <w:b/>
          <w:bCs/>
          <w:color w:val="000000"/>
        </w:rPr>
        <w:t>video</w:t>
      </w:r>
      <w:proofErr w:type="spellEnd"/>
      <w:r>
        <w:rPr>
          <w:b/>
          <w:bCs/>
          <w:color w:val="000000"/>
        </w:rPr>
        <w:t xml:space="preserve"> με χρήση φίλτρων συσχέτισης</w:t>
      </w:r>
    </w:p>
    <w:p w:rsidR="00A20A83" w:rsidRDefault="00A20A83" w:rsidP="00A20A83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Object tracking in videos using correlation filters</w:t>
      </w:r>
    </w:p>
    <w:p w:rsidR="00A20A83" w:rsidRDefault="00A20A83" w:rsidP="00A20A83">
      <w:pPr>
        <w:jc w:val="both"/>
        <w:rPr>
          <w:sz w:val="24"/>
          <w:szCs w:val="24"/>
        </w:rPr>
      </w:pPr>
      <w:r>
        <w:rPr>
          <w:color w:val="000000"/>
        </w:rPr>
        <w:t xml:space="preserve">Εισηγητής: </w:t>
      </w:r>
      <w:proofErr w:type="spellStart"/>
      <w:r>
        <w:rPr>
          <w:color w:val="000000"/>
        </w:rPr>
        <w:t>Καρακώστας</w:t>
      </w:r>
      <w:proofErr w:type="spellEnd"/>
      <w:r>
        <w:rPr>
          <w:color w:val="000000"/>
        </w:rPr>
        <w:t xml:space="preserve"> Ιάσωνας </w:t>
      </w:r>
    </w:p>
    <w:p w:rsidR="00A20A83" w:rsidRDefault="00A20A83" w:rsidP="00A20A83">
      <w:pPr>
        <w:jc w:val="both"/>
        <w:rPr>
          <w:sz w:val="24"/>
          <w:szCs w:val="24"/>
        </w:rPr>
      </w:pPr>
      <w:r>
        <w:rPr>
          <w:color w:val="000000"/>
        </w:rPr>
        <w:t>Ημερομηνία: Παρασκευή 3 Νοεμβρίου 2017</w:t>
      </w:r>
    </w:p>
    <w:p w:rsidR="00A20A83" w:rsidRDefault="00A20A83" w:rsidP="00A20A83">
      <w:pPr>
        <w:jc w:val="both"/>
        <w:rPr>
          <w:sz w:val="24"/>
          <w:szCs w:val="24"/>
        </w:rPr>
      </w:pPr>
      <w:r>
        <w:rPr>
          <w:color w:val="000000"/>
        </w:rPr>
        <w:t>‘</w:t>
      </w:r>
      <w:proofErr w:type="spellStart"/>
      <w:r>
        <w:rPr>
          <w:color w:val="000000"/>
        </w:rPr>
        <w:t>Ωρα</w:t>
      </w:r>
      <w:proofErr w:type="spellEnd"/>
      <w:r>
        <w:rPr>
          <w:color w:val="000000"/>
        </w:rPr>
        <w:t xml:space="preserve"> έναρξης: 17:00</w:t>
      </w:r>
    </w:p>
    <w:p w:rsidR="00A20A83" w:rsidRDefault="00A20A83" w:rsidP="00A20A83">
      <w:pPr>
        <w:jc w:val="both"/>
        <w:rPr>
          <w:sz w:val="24"/>
          <w:szCs w:val="24"/>
        </w:rPr>
      </w:pPr>
    </w:p>
    <w:p w:rsidR="00A20A83" w:rsidRDefault="00A20A83" w:rsidP="00A20A83">
      <w:pPr>
        <w:jc w:val="both"/>
        <w:rPr>
          <w:sz w:val="24"/>
          <w:szCs w:val="24"/>
        </w:rPr>
      </w:pPr>
      <w:r>
        <w:rPr>
          <w:b/>
          <w:bCs/>
          <w:color w:val="000000"/>
        </w:rPr>
        <w:t xml:space="preserve">Ανίχνευση αντικειμένων με βαθιά </w:t>
      </w:r>
      <w:proofErr w:type="spellStart"/>
      <w:r>
        <w:rPr>
          <w:b/>
          <w:bCs/>
          <w:color w:val="000000"/>
        </w:rPr>
        <w:t>συνελικτικά</w:t>
      </w:r>
      <w:proofErr w:type="spellEnd"/>
      <w:r>
        <w:rPr>
          <w:b/>
          <w:bCs/>
          <w:color w:val="000000"/>
        </w:rPr>
        <w:t xml:space="preserve"> νευρωνικά δίκτυα (</w:t>
      </w:r>
      <w:proofErr w:type="spellStart"/>
      <w:r>
        <w:rPr>
          <w:b/>
          <w:bCs/>
          <w:color w:val="000000"/>
        </w:rPr>
        <w:t>cnn</w:t>
      </w:r>
      <w:proofErr w:type="spellEnd"/>
      <w:r>
        <w:rPr>
          <w:b/>
          <w:bCs/>
          <w:color w:val="000000"/>
        </w:rPr>
        <w:t>)</w:t>
      </w:r>
    </w:p>
    <w:p w:rsidR="00A20A83" w:rsidRDefault="00A20A83" w:rsidP="00A20A83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Object detection using deep convolutional neural networks</w:t>
      </w:r>
    </w:p>
    <w:p w:rsidR="00A20A83" w:rsidRDefault="00A20A83" w:rsidP="00A20A83">
      <w:pPr>
        <w:jc w:val="both"/>
        <w:rPr>
          <w:sz w:val="24"/>
          <w:szCs w:val="24"/>
        </w:rPr>
      </w:pPr>
      <w:r>
        <w:rPr>
          <w:color w:val="000000"/>
        </w:rPr>
        <w:t xml:space="preserve">Εισηγήτρια: </w:t>
      </w:r>
      <w:proofErr w:type="spellStart"/>
      <w:r>
        <w:rPr>
          <w:color w:val="000000"/>
        </w:rPr>
        <w:t>Τριανταφυλλίφου</w:t>
      </w:r>
      <w:proofErr w:type="spellEnd"/>
      <w:r>
        <w:rPr>
          <w:color w:val="000000"/>
        </w:rPr>
        <w:t xml:space="preserve"> Δανάη-Μαρία</w:t>
      </w:r>
    </w:p>
    <w:p w:rsidR="00A20A83" w:rsidRDefault="00A20A83" w:rsidP="00A20A83">
      <w:pPr>
        <w:jc w:val="both"/>
        <w:rPr>
          <w:sz w:val="24"/>
          <w:szCs w:val="24"/>
        </w:rPr>
      </w:pPr>
      <w:r>
        <w:rPr>
          <w:color w:val="000000"/>
        </w:rPr>
        <w:t>Ημερομηνία: Παρασκευή 10 Νοεμβρίου 2017</w:t>
      </w:r>
    </w:p>
    <w:p w:rsidR="00A20A83" w:rsidRDefault="00A20A83" w:rsidP="00A20A83">
      <w:pPr>
        <w:jc w:val="both"/>
        <w:rPr>
          <w:sz w:val="24"/>
          <w:szCs w:val="24"/>
        </w:rPr>
      </w:pPr>
      <w:r>
        <w:rPr>
          <w:color w:val="000000"/>
        </w:rPr>
        <w:t>‘</w:t>
      </w:r>
      <w:proofErr w:type="spellStart"/>
      <w:r>
        <w:rPr>
          <w:color w:val="000000"/>
        </w:rPr>
        <w:t>Ωρα</w:t>
      </w:r>
      <w:proofErr w:type="spellEnd"/>
      <w:r>
        <w:rPr>
          <w:color w:val="000000"/>
        </w:rPr>
        <w:t xml:space="preserve"> έναρξης: 17:00</w:t>
      </w:r>
    </w:p>
    <w:p w:rsidR="00A20A83" w:rsidRDefault="00A20A83" w:rsidP="00A20A83">
      <w:pPr>
        <w:jc w:val="both"/>
        <w:rPr>
          <w:sz w:val="24"/>
          <w:szCs w:val="24"/>
        </w:rPr>
      </w:pPr>
    </w:p>
    <w:p w:rsidR="00A20A83" w:rsidRPr="00FA4EA8" w:rsidRDefault="00A20A83" w:rsidP="00A20A83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Παρουσίαση του </w:t>
      </w:r>
      <w:proofErr w:type="spellStart"/>
      <w:r>
        <w:rPr>
          <w:b/>
          <w:bCs/>
          <w:color w:val="000000"/>
        </w:rPr>
        <w:t>Robot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Operating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System</w:t>
      </w:r>
      <w:proofErr w:type="spellEnd"/>
      <w:r>
        <w:rPr>
          <w:b/>
          <w:bCs/>
          <w:color w:val="000000"/>
        </w:rPr>
        <w:t xml:space="preserve"> (ROS) και ανάπτυξη ενός κόμβου ανίχνευσης αντικειμένων</w:t>
      </w:r>
    </w:p>
    <w:p w:rsidR="00FA4EA8" w:rsidRPr="00FA4EA8" w:rsidRDefault="00FA4EA8" w:rsidP="00A20A83">
      <w:pPr>
        <w:jc w:val="both"/>
        <w:rPr>
          <w:sz w:val="24"/>
          <w:szCs w:val="24"/>
          <w:lang w:val="en-US"/>
        </w:rPr>
      </w:pPr>
      <w:r>
        <w:rPr>
          <w:b/>
          <w:bCs/>
          <w:color w:val="000000"/>
          <w:lang w:val="en-US"/>
        </w:rPr>
        <w:t>Presentation of Robot Operating System (ROS) and development of an object detection node</w:t>
      </w:r>
    </w:p>
    <w:p w:rsidR="00A20A83" w:rsidRDefault="00A20A83" w:rsidP="00A20A83">
      <w:pPr>
        <w:jc w:val="both"/>
        <w:rPr>
          <w:sz w:val="24"/>
          <w:szCs w:val="24"/>
        </w:rPr>
      </w:pPr>
      <w:r>
        <w:rPr>
          <w:color w:val="000000"/>
        </w:rPr>
        <w:t xml:space="preserve">Εισηγητής: </w:t>
      </w:r>
      <w:proofErr w:type="spellStart"/>
      <w:r>
        <w:rPr>
          <w:color w:val="000000"/>
        </w:rPr>
        <w:t>Πασσαλής</w:t>
      </w:r>
      <w:proofErr w:type="spellEnd"/>
      <w:r>
        <w:rPr>
          <w:color w:val="000000"/>
        </w:rPr>
        <w:t xml:space="preserve"> Νικόλαος</w:t>
      </w:r>
    </w:p>
    <w:p w:rsidR="00A20A83" w:rsidRDefault="00A20A83" w:rsidP="00A20A83">
      <w:pPr>
        <w:jc w:val="both"/>
        <w:rPr>
          <w:sz w:val="24"/>
          <w:szCs w:val="24"/>
        </w:rPr>
      </w:pPr>
      <w:r>
        <w:rPr>
          <w:color w:val="000000"/>
        </w:rPr>
        <w:t>Ημερομηνία: Παρασκευή 10 Νοεμβρίου 2017</w:t>
      </w:r>
    </w:p>
    <w:p w:rsidR="00A20A83" w:rsidRDefault="00A20A83" w:rsidP="00A20A83">
      <w:pPr>
        <w:jc w:val="both"/>
        <w:rPr>
          <w:sz w:val="24"/>
          <w:szCs w:val="24"/>
        </w:rPr>
      </w:pPr>
      <w:r>
        <w:rPr>
          <w:color w:val="000000"/>
        </w:rPr>
        <w:t>‘</w:t>
      </w:r>
      <w:proofErr w:type="spellStart"/>
      <w:r>
        <w:rPr>
          <w:color w:val="000000"/>
        </w:rPr>
        <w:t>Ωρα</w:t>
      </w:r>
      <w:proofErr w:type="spellEnd"/>
      <w:r>
        <w:rPr>
          <w:color w:val="000000"/>
        </w:rPr>
        <w:t xml:space="preserve"> έναρξης: 17:00</w:t>
      </w:r>
    </w:p>
    <w:p w:rsidR="00A20A83" w:rsidRDefault="00A20A83" w:rsidP="00A20A83">
      <w:pPr>
        <w:jc w:val="both"/>
        <w:rPr>
          <w:sz w:val="24"/>
          <w:szCs w:val="24"/>
        </w:rPr>
      </w:pPr>
    </w:p>
    <w:p w:rsidR="00A20A83" w:rsidRDefault="00A20A83" w:rsidP="00A20A83">
      <w:pPr>
        <w:jc w:val="both"/>
      </w:pPr>
      <w:r>
        <w:rPr>
          <w:color w:val="000000"/>
        </w:rPr>
        <w:t>Οι διαλέξεις θα έχουν διάρκεια μίας ώρας και θα πραγματοποιηθούν στην Αίθουσα Α του Τμήματος Πληροφορικής ΑΠΘ (</w:t>
      </w:r>
      <w:proofErr w:type="spellStart"/>
      <w:r>
        <w:rPr>
          <w:color w:val="000000"/>
        </w:rPr>
        <w:t>ημι</w:t>
      </w:r>
      <w:r>
        <w:t>ό</w:t>
      </w:r>
      <w:r>
        <w:rPr>
          <w:color w:val="000000"/>
        </w:rPr>
        <w:t>ροφος</w:t>
      </w:r>
      <w:proofErr w:type="spellEnd"/>
      <w:r>
        <w:rPr>
          <w:color w:val="000000"/>
        </w:rPr>
        <w:t xml:space="preserve"> κτηρίου Βιολογικού). </w:t>
      </w:r>
    </w:p>
    <w:p w:rsidR="00A20A83" w:rsidRDefault="00A20A83" w:rsidP="00A20A83">
      <w:pPr>
        <w:jc w:val="both"/>
      </w:pPr>
      <w:r>
        <w:rPr>
          <w:color w:val="000000"/>
        </w:rPr>
        <w:t>Η είσοδος θα είναι ελεύθερη.</w:t>
      </w:r>
    </w:p>
    <w:p w:rsidR="00A20A83" w:rsidRDefault="00A20A83" w:rsidP="00A20A83">
      <w:pPr>
        <w:jc w:val="both"/>
      </w:pPr>
    </w:p>
    <w:p w:rsidR="00A20A83" w:rsidRDefault="00A20A83" w:rsidP="00A20A83">
      <w:pPr>
        <w:jc w:val="both"/>
      </w:pPr>
      <w:r>
        <w:t>Το επίπεδο είναι για τελευταία έτη προπτυχιακών ή μεταπτυχιακών σπουδών Πληροφορικής, ΗΜΜΥ, ή οποιουδήποτε άλλου τμήματος με κατάλληλο μαθηματικό υπόβαθρο (π.χ., Μαθηματικού, Φυσικού, Πολυτεχνικών σπουδών).</w:t>
      </w:r>
    </w:p>
    <w:p w:rsidR="00A20A83" w:rsidRDefault="00A20A83" w:rsidP="00A20A83">
      <w:pPr>
        <w:jc w:val="both"/>
      </w:pPr>
    </w:p>
    <w:p w:rsidR="00A20A83" w:rsidRDefault="00A20A83" w:rsidP="00A20A83">
      <w:pPr>
        <w:jc w:val="both"/>
      </w:pPr>
      <w:r>
        <w:t xml:space="preserve">Στο μέλλον, οι παρουσιάσεις και η σχετική βιβλιογραφία θα διατίθενται ηλεκτρονικά μέσω </w:t>
      </w:r>
      <w:r>
        <w:rPr>
          <w:lang w:val="en-US"/>
        </w:rPr>
        <w:t>google</w:t>
      </w:r>
      <w:r w:rsidRPr="00A20A83">
        <w:t xml:space="preserve"> </w:t>
      </w:r>
      <w:r>
        <w:rPr>
          <w:lang w:val="en-US"/>
        </w:rPr>
        <w:t>drive</w:t>
      </w:r>
      <w:r>
        <w:t>, ώστε το κοινό να μπορεί να κατανοήσει τα αντικείμενα καλύτερα. Ενθαρρύνονται ιδιαίτερα οι κριτικές ερωτήσεις και ο διάλογος.</w:t>
      </w:r>
    </w:p>
    <w:p w:rsidR="00A20A83" w:rsidRDefault="00A20A83" w:rsidP="00A20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0A83" w:rsidRDefault="00A20A83" w:rsidP="00A20A83">
      <w:pPr>
        <w:jc w:val="both"/>
      </w:pPr>
      <w:r>
        <w:t xml:space="preserve">Όσοι νομίζουν ότι μπορούν να εμπλουτίσουν τη σειρά διαλέξεων με δικά τους θέματα στην περιοχή των Ψηφιακών Μέσων,  Επεξεργασίας Σήματος/Εικόνας, Τεχνητής Όρασης, Τεχνητής Νοημοσύνης/Μηχανικής Μάθησης, μπορούν να στείλουν τίτλο και περίληψη διάλεξης στον κ. </w:t>
      </w:r>
      <w:proofErr w:type="spellStart"/>
      <w:r>
        <w:t>Πήτα</w:t>
      </w:r>
      <w:proofErr w:type="spellEnd"/>
      <w:r>
        <w:t xml:space="preserve">, </w:t>
      </w:r>
      <w:hyperlink r:id="rId5" w:history="1">
        <w:r>
          <w:rPr>
            <w:rStyle w:val="-"/>
            <w:lang w:val="en-US"/>
          </w:rPr>
          <w:t>pitas</w:t>
        </w:r>
        <w:r>
          <w:rPr>
            <w:rStyle w:val="-"/>
          </w:rPr>
          <w:t>@</w:t>
        </w:r>
        <w:proofErr w:type="spellStart"/>
        <w:r>
          <w:rPr>
            <w:rStyle w:val="-"/>
            <w:lang w:val="en-US"/>
          </w:rPr>
          <w:t>aiia</w:t>
        </w:r>
        <w:proofErr w:type="spellEnd"/>
        <w:r>
          <w:rPr>
            <w:rStyle w:val="-"/>
          </w:rPr>
          <w:t>.</w:t>
        </w:r>
        <w:proofErr w:type="spellStart"/>
        <w:r>
          <w:rPr>
            <w:rStyle w:val="-"/>
            <w:lang w:val="en-US"/>
          </w:rPr>
          <w:t>csd</w:t>
        </w:r>
        <w:proofErr w:type="spellEnd"/>
        <w:r>
          <w:rPr>
            <w:rStyle w:val="-"/>
          </w:rPr>
          <w:t>.</w:t>
        </w:r>
        <w:proofErr w:type="spellStart"/>
        <w:r>
          <w:rPr>
            <w:rStyle w:val="-"/>
            <w:lang w:val="en-US"/>
          </w:rPr>
          <w:t>auth</w:t>
        </w:r>
        <w:proofErr w:type="spellEnd"/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 w:rsidRPr="00A20A83">
        <w:t xml:space="preserve"> </w:t>
      </w:r>
      <w:r>
        <w:t>.</w:t>
      </w:r>
    </w:p>
    <w:p w:rsidR="00A20A83" w:rsidRDefault="00A20A83" w:rsidP="00A20A83">
      <w:pPr>
        <w:jc w:val="both"/>
      </w:pPr>
      <w:r>
        <w:t xml:space="preserve">Στους παρουσιαστές θα δίνεται σχετική επιστολή παρουσίασης, μετά την επιτυχή παρουσίαση. </w:t>
      </w:r>
    </w:p>
    <w:p w:rsidR="00A20A83" w:rsidRDefault="00A20A83" w:rsidP="00A20A83">
      <w:pPr>
        <w:jc w:val="both"/>
      </w:pPr>
    </w:p>
    <w:p w:rsidR="00A20A83" w:rsidRDefault="00A20A83" w:rsidP="00A20A83">
      <w:pPr>
        <w:jc w:val="both"/>
      </w:pPr>
      <w:r>
        <w:t xml:space="preserve">Στο μέλλον οι σχετικές προσκλήσεις θα στέλνονται και στα Αγγλικά, επειδή θα γίνει προσπάθεια να συμμετέχει και διεθνές κοινό με την μορφή των </w:t>
      </w:r>
      <w:proofErr w:type="spellStart"/>
      <w:r>
        <w:rPr>
          <w:lang w:val="en-US"/>
        </w:rPr>
        <w:t>webminars</w:t>
      </w:r>
      <w:proofErr w:type="spellEnd"/>
      <w:r>
        <w:t>.</w:t>
      </w:r>
    </w:p>
    <w:p w:rsidR="00A20A83" w:rsidRDefault="00A20A83" w:rsidP="00A20A83">
      <w:pPr>
        <w:jc w:val="both"/>
      </w:pPr>
    </w:p>
    <w:p w:rsidR="00A20A83" w:rsidRDefault="00A20A83" w:rsidP="00A20A83">
      <w:pPr>
        <w:jc w:val="both"/>
      </w:pPr>
      <w:r>
        <w:t>Με εκτίμηση</w:t>
      </w:r>
    </w:p>
    <w:p w:rsidR="00A20A83" w:rsidRDefault="00A20A83" w:rsidP="00A20A83">
      <w:pPr>
        <w:jc w:val="both"/>
      </w:pPr>
      <w:r>
        <w:t>Ι. Πήτας</w:t>
      </w:r>
    </w:p>
    <w:p w:rsidR="00A20A83" w:rsidRDefault="00A20A83" w:rsidP="00A20A83">
      <w:pPr>
        <w:jc w:val="both"/>
      </w:pPr>
      <w:r>
        <w:t>Συντονιστής των Ψηφιακών Ημερών</w:t>
      </w:r>
    </w:p>
    <w:p w:rsidR="001C083E" w:rsidRDefault="009B58F1" w:rsidP="00A20A83">
      <w:pPr>
        <w:jc w:val="both"/>
      </w:pPr>
    </w:p>
    <w:sectPr w:rsidR="001C083E" w:rsidSect="009B58F1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83"/>
    <w:rsid w:val="00173305"/>
    <w:rsid w:val="0026172D"/>
    <w:rsid w:val="009B58F1"/>
    <w:rsid w:val="00A20A83"/>
    <w:rsid w:val="00C37B95"/>
    <w:rsid w:val="00DE3670"/>
    <w:rsid w:val="00F53CD5"/>
    <w:rsid w:val="00FA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83"/>
    <w:rPr>
      <w:rFonts w:ascii="Calibri" w:hAnsi="Calibri" w:cs="Calibri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73305"/>
    <w:pPr>
      <w:spacing w:before="48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3305"/>
    <w:pPr>
      <w:spacing w:before="200" w:line="271" w:lineRule="auto"/>
      <w:outlineLvl w:val="1"/>
    </w:pPr>
    <w:rPr>
      <w:rFonts w:asciiTheme="majorHAnsi" w:hAnsiTheme="majorHAnsi" w:cstheme="majorBidi"/>
      <w:smallCaps/>
      <w:sz w:val="28"/>
      <w:szCs w:val="28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3305"/>
    <w:pPr>
      <w:spacing w:before="20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3305"/>
    <w:pPr>
      <w:spacing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3305"/>
    <w:pPr>
      <w:spacing w:line="271" w:lineRule="auto"/>
      <w:outlineLvl w:val="4"/>
    </w:pPr>
    <w:rPr>
      <w:rFonts w:asciiTheme="majorHAnsi" w:hAnsiTheme="majorHAnsi" w:cstheme="majorBidi"/>
      <w:i/>
      <w:iCs/>
      <w:sz w:val="24"/>
      <w:szCs w:val="24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3305"/>
    <w:pPr>
      <w:shd w:val="clear" w:color="auto" w:fill="FFFFFF" w:themeFill="background1"/>
      <w:spacing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3305"/>
    <w:pPr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3305"/>
    <w:pPr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3305"/>
    <w:pPr>
      <w:spacing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3305"/>
    <w:rPr>
      <w:smallCaps/>
      <w:spacing w:val="5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rsid w:val="00173305"/>
    <w:rPr>
      <w:smallCap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73305"/>
    <w:rPr>
      <w:i/>
      <w:iCs/>
      <w:smallCaps/>
      <w:spacing w:val="5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73305"/>
    <w:rPr>
      <w:b/>
      <w:bCs/>
      <w:spacing w:val="5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173305"/>
    <w:rPr>
      <w:i/>
      <w:i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17330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Επικεφαλίδα 7 Char"/>
    <w:basedOn w:val="a0"/>
    <w:link w:val="7"/>
    <w:uiPriority w:val="9"/>
    <w:semiHidden/>
    <w:rsid w:val="0017330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173305"/>
    <w:rPr>
      <w:b/>
      <w:bCs/>
      <w:color w:val="7F7F7F" w:themeColor="text1" w:themeTint="8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173305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Char"/>
    <w:uiPriority w:val="10"/>
    <w:qFormat/>
    <w:rsid w:val="00173305"/>
    <w:pPr>
      <w:spacing w:after="300"/>
      <w:contextualSpacing/>
    </w:pPr>
    <w:rPr>
      <w:rFonts w:asciiTheme="majorHAnsi" w:hAnsiTheme="majorHAnsi" w:cstheme="majorBidi"/>
      <w:smallCaps/>
      <w:sz w:val="52"/>
      <w:szCs w:val="52"/>
      <w:lang w:eastAsia="en-US"/>
    </w:rPr>
  </w:style>
  <w:style w:type="character" w:customStyle="1" w:styleId="Char">
    <w:name w:val="Τίτλος Char"/>
    <w:basedOn w:val="a0"/>
    <w:link w:val="a3"/>
    <w:uiPriority w:val="10"/>
    <w:rsid w:val="00173305"/>
    <w:rPr>
      <w:smallCaps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173305"/>
    <w:rPr>
      <w:rFonts w:asciiTheme="majorHAnsi" w:hAnsiTheme="majorHAnsi" w:cstheme="majorBidi"/>
      <w:i/>
      <w:iCs/>
      <w:smallCaps/>
      <w:spacing w:val="10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173305"/>
    <w:rPr>
      <w:i/>
      <w:iCs/>
      <w:smallCaps/>
      <w:spacing w:val="10"/>
      <w:sz w:val="28"/>
      <w:szCs w:val="28"/>
    </w:rPr>
  </w:style>
  <w:style w:type="character" w:styleId="a5">
    <w:name w:val="Strong"/>
    <w:uiPriority w:val="22"/>
    <w:qFormat/>
    <w:rsid w:val="00173305"/>
    <w:rPr>
      <w:b/>
      <w:bCs/>
    </w:rPr>
  </w:style>
  <w:style w:type="character" w:styleId="a6">
    <w:name w:val="Emphasis"/>
    <w:uiPriority w:val="20"/>
    <w:qFormat/>
    <w:rsid w:val="00173305"/>
    <w:rPr>
      <w:b/>
      <w:bCs/>
      <w:i/>
      <w:iCs/>
      <w:spacing w:val="10"/>
    </w:rPr>
  </w:style>
  <w:style w:type="paragraph" w:styleId="a7">
    <w:name w:val="No Spacing"/>
    <w:basedOn w:val="a"/>
    <w:uiPriority w:val="1"/>
    <w:qFormat/>
    <w:rsid w:val="00173305"/>
    <w:rPr>
      <w:rFonts w:asciiTheme="majorHAnsi" w:hAnsiTheme="majorHAnsi" w:cstheme="majorBidi"/>
      <w:lang w:eastAsia="en-US"/>
    </w:rPr>
  </w:style>
  <w:style w:type="paragraph" w:styleId="a8">
    <w:name w:val="List Paragraph"/>
    <w:basedOn w:val="a"/>
    <w:uiPriority w:val="34"/>
    <w:qFormat/>
    <w:rsid w:val="00173305"/>
    <w:pPr>
      <w:ind w:left="720"/>
      <w:contextualSpacing/>
    </w:pPr>
    <w:rPr>
      <w:rFonts w:asciiTheme="majorHAnsi" w:hAnsiTheme="majorHAnsi" w:cstheme="majorBidi"/>
      <w:lang w:eastAsia="en-US"/>
    </w:rPr>
  </w:style>
  <w:style w:type="paragraph" w:styleId="a9">
    <w:name w:val="Quote"/>
    <w:basedOn w:val="a"/>
    <w:next w:val="a"/>
    <w:link w:val="Char1"/>
    <w:uiPriority w:val="29"/>
    <w:qFormat/>
    <w:rsid w:val="00173305"/>
    <w:rPr>
      <w:rFonts w:asciiTheme="majorHAnsi" w:hAnsiTheme="majorHAnsi" w:cstheme="majorBidi"/>
      <w:i/>
      <w:iCs/>
      <w:lang w:eastAsia="en-US"/>
    </w:rPr>
  </w:style>
  <w:style w:type="character" w:customStyle="1" w:styleId="Char1">
    <w:name w:val="Απόσπασμα Char"/>
    <w:basedOn w:val="a0"/>
    <w:link w:val="a9"/>
    <w:uiPriority w:val="29"/>
    <w:rsid w:val="00173305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17330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eastAsia="en-US"/>
    </w:rPr>
  </w:style>
  <w:style w:type="character" w:customStyle="1" w:styleId="Char2">
    <w:name w:val="Έντονο εισαγωγικό Char"/>
    <w:basedOn w:val="a0"/>
    <w:link w:val="aa"/>
    <w:uiPriority w:val="30"/>
    <w:rsid w:val="00173305"/>
    <w:rPr>
      <w:i/>
      <w:iCs/>
    </w:rPr>
  </w:style>
  <w:style w:type="character" w:styleId="ab">
    <w:name w:val="Subtle Emphasis"/>
    <w:uiPriority w:val="19"/>
    <w:qFormat/>
    <w:rsid w:val="00173305"/>
    <w:rPr>
      <w:i/>
      <w:iCs/>
    </w:rPr>
  </w:style>
  <w:style w:type="character" w:styleId="ac">
    <w:name w:val="Intense Emphasis"/>
    <w:uiPriority w:val="21"/>
    <w:qFormat/>
    <w:rsid w:val="00173305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173305"/>
    <w:rPr>
      <w:smallCaps/>
    </w:rPr>
  </w:style>
  <w:style w:type="character" w:styleId="ae">
    <w:name w:val="Intense Reference"/>
    <w:uiPriority w:val="32"/>
    <w:qFormat/>
    <w:rsid w:val="00173305"/>
    <w:rPr>
      <w:b/>
      <w:bCs/>
      <w:smallCaps/>
    </w:rPr>
  </w:style>
  <w:style w:type="character" w:styleId="af">
    <w:name w:val="Book Title"/>
    <w:basedOn w:val="a0"/>
    <w:uiPriority w:val="33"/>
    <w:qFormat/>
    <w:rsid w:val="00173305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173305"/>
    <w:pPr>
      <w:outlineLvl w:val="9"/>
    </w:pPr>
    <w:rPr>
      <w:lang w:bidi="en-US"/>
    </w:rPr>
  </w:style>
  <w:style w:type="character" w:styleId="-">
    <w:name w:val="Hyperlink"/>
    <w:basedOn w:val="a0"/>
    <w:uiPriority w:val="99"/>
    <w:semiHidden/>
    <w:unhideWhenUsed/>
    <w:rsid w:val="00A20A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83"/>
    <w:rPr>
      <w:rFonts w:ascii="Calibri" w:hAnsi="Calibri" w:cs="Calibri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73305"/>
    <w:pPr>
      <w:spacing w:before="48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3305"/>
    <w:pPr>
      <w:spacing w:before="200" w:line="271" w:lineRule="auto"/>
      <w:outlineLvl w:val="1"/>
    </w:pPr>
    <w:rPr>
      <w:rFonts w:asciiTheme="majorHAnsi" w:hAnsiTheme="majorHAnsi" w:cstheme="majorBidi"/>
      <w:smallCaps/>
      <w:sz w:val="28"/>
      <w:szCs w:val="28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3305"/>
    <w:pPr>
      <w:spacing w:before="20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3305"/>
    <w:pPr>
      <w:spacing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3305"/>
    <w:pPr>
      <w:spacing w:line="271" w:lineRule="auto"/>
      <w:outlineLvl w:val="4"/>
    </w:pPr>
    <w:rPr>
      <w:rFonts w:asciiTheme="majorHAnsi" w:hAnsiTheme="majorHAnsi" w:cstheme="majorBidi"/>
      <w:i/>
      <w:iCs/>
      <w:sz w:val="24"/>
      <w:szCs w:val="24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3305"/>
    <w:pPr>
      <w:shd w:val="clear" w:color="auto" w:fill="FFFFFF" w:themeFill="background1"/>
      <w:spacing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3305"/>
    <w:pPr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3305"/>
    <w:pPr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3305"/>
    <w:pPr>
      <w:spacing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3305"/>
    <w:rPr>
      <w:smallCaps/>
      <w:spacing w:val="5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rsid w:val="00173305"/>
    <w:rPr>
      <w:smallCap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73305"/>
    <w:rPr>
      <w:i/>
      <w:iCs/>
      <w:smallCaps/>
      <w:spacing w:val="5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73305"/>
    <w:rPr>
      <w:b/>
      <w:bCs/>
      <w:spacing w:val="5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173305"/>
    <w:rPr>
      <w:i/>
      <w:i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17330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Επικεφαλίδα 7 Char"/>
    <w:basedOn w:val="a0"/>
    <w:link w:val="7"/>
    <w:uiPriority w:val="9"/>
    <w:semiHidden/>
    <w:rsid w:val="0017330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173305"/>
    <w:rPr>
      <w:b/>
      <w:bCs/>
      <w:color w:val="7F7F7F" w:themeColor="text1" w:themeTint="8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173305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Char"/>
    <w:uiPriority w:val="10"/>
    <w:qFormat/>
    <w:rsid w:val="00173305"/>
    <w:pPr>
      <w:spacing w:after="300"/>
      <w:contextualSpacing/>
    </w:pPr>
    <w:rPr>
      <w:rFonts w:asciiTheme="majorHAnsi" w:hAnsiTheme="majorHAnsi" w:cstheme="majorBidi"/>
      <w:smallCaps/>
      <w:sz w:val="52"/>
      <w:szCs w:val="52"/>
      <w:lang w:eastAsia="en-US"/>
    </w:rPr>
  </w:style>
  <w:style w:type="character" w:customStyle="1" w:styleId="Char">
    <w:name w:val="Τίτλος Char"/>
    <w:basedOn w:val="a0"/>
    <w:link w:val="a3"/>
    <w:uiPriority w:val="10"/>
    <w:rsid w:val="00173305"/>
    <w:rPr>
      <w:smallCaps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173305"/>
    <w:rPr>
      <w:rFonts w:asciiTheme="majorHAnsi" w:hAnsiTheme="majorHAnsi" w:cstheme="majorBidi"/>
      <w:i/>
      <w:iCs/>
      <w:smallCaps/>
      <w:spacing w:val="10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173305"/>
    <w:rPr>
      <w:i/>
      <w:iCs/>
      <w:smallCaps/>
      <w:spacing w:val="10"/>
      <w:sz w:val="28"/>
      <w:szCs w:val="28"/>
    </w:rPr>
  </w:style>
  <w:style w:type="character" w:styleId="a5">
    <w:name w:val="Strong"/>
    <w:uiPriority w:val="22"/>
    <w:qFormat/>
    <w:rsid w:val="00173305"/>
    <w:rPr>
      <w:b/>
      <w:bCs/>
    </w:rPr>
  </w:style>
  <w:style w:type="character" w:styleId="a6">
    <w:name w:val="Emphasis"/>
    <w:uiPriority w:val="20"/>
    <w:qFormat/>
    <w:rsid w:val="00173305"/>
    <w:rPr>
      <w:b/>
      <w:bCs/>
      <w:i/>
      <w:iCs/>
      <w:spacing w:val="10"/>
    </w:rPr>
  </w:style>
  <w:style w:type="paragraph" w:styleId="a7">
    <w:name w:val="No Spacing"/>
    <w:basedOn w:val="a"/>
    <w:uiPriority w:val="1"/>
    <w:qFormat/>
    <w:rsid w:val="00173305"/>
    <w:rPr>
      <w:rFonts w:asciiTheme="majorHAnsi" w:hAnsiTheme="majorHAnsi" w:cstheme="majorBidi"/>
      <w:lang w:eastAsia="en-US"/>
    </w:rPr>
  </w:style>
  <w:style w:type="paragraph" w:styleId="a8">
    <w:name w:val="List Paragraph"/>
    <w:basedOn w:val="a"/>
    <w:uiPriority w:val="34"/>
    <w:qFormat/>
    <w:rsid w:val="00173305"/>
    <w:pPr>
      <w:ind w:left="720"/>
      <w:contextualSpacing/>
    </w:pPr>
    <w:rPr>
      <w:rFonts w:asciiTheme="majorHAnsi" w:hAnsiTheme="majorHAnsi" w:cstheme="majorBidi"/>
      <w:lang w:eastAsia="en-US"/>
    </w:rPr>
  </w:style>
  <w:style w:type="paragraph" w:styleId="a9">
    <w:name w:val="Quote"/>
    <w:basedOn w:val="a"/>
    <w:next w:val="a"/>
    <w:link w:val="Char1"/>
    <w:uiPriority w:val="29"/>
    <w:qFormat/>
    <w:rsid w:val="00173305"/>
    <w:rPr>
      <w:rFonts w:asciiTheme="majorHAnsi" w:hAnsiTheme="majorHAnsi" w:cstheme="majorBidi"/>
      <w:i/>
      <w:iCs/>
      <w:lang w:eastAsia="en-US"/>
    </w:rPr>
  </w:style>
  <w:style w:type="character" w:customStyle="1" w:styleId="Char1">
    <w:name w:val="Απόσπασμα Char"/>
    <w:basedOn w:val="a0"/>
    <w:link w:val="a9"/>
    <w:uiPriority w:val="29"/>
    <w:rsid w:val="00173305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17330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eastAsia="en-US"/>
    </w:rPr>
  </w:style>
  <w:style w:type="character" w:customStyle="1" w:styleId="Char2">
    <w:name w:val="Έντονο εισαγωγικό Char"/>
    <w:basedOn w:val="a0"/>
    <w:link w:val="aa"/>
    <w:uiPriority w:val="30"/>
    <w:rsid w:val="00173305"/>
    <w:rPr>
      <w:i/>
      <w:iCs/>
    </w:rPr>
  </w:style>
  <w:style w:type="character" w:styleId="ab">
    <w:name w:val="Subtle Emphasis"/>
    <w:uiPriority w:val="19"/>
    <w:qFormat/>
    <w:rsid w:val="00173305"/>
    <w:rPr>
      <w:i/>
      <w:iCs/>
    </w:rPr>
  </w:style>
  <w:style w:type="character" w:styleId="ac">
    <w:name w:val="Intense Emphasis"/>
    <w:uiPriority w:val="21"/>
    <w:qFormat/>
    <w:rsid w:val="00173305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173305"/>
    <w:rPr>
      <w:smallCaps/>
    </w:rPr>
  </w:style>
  <w:style w:type="character" w:styleId="ae">
    <w:name w:val="Intense Reference"/>
    <w:uiPriority w:val="32"/>
    <w:qFormat/>
    <w:rsid w:val="00173305"/>
    <w:rPr>
      <w:b/>
      <w:bCs/>
      <w:smallCaps/>
    </w:rPr>
  </w:style>
  <w:style w:type="character" w:styleId="af">
    <w:name w:val="Book Title"/>
    <w:basedOn w:val="a0"/>
    <w:uiPriority w:val="33"/>
    <w:qFormat/>
    <w:rsid w:val="00173305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173305"/>
    <w:pPr>
      <w:outlineLvl w:val="9"/>
    </w:pPr>
    <w:rPr>
      <w:lang w:bidi="en-US"/>
    </w:rPr>
  </w:style>
  <w:style w:type="character" w:styleId="-">
    <w:name w:val="Hyperlink"/>
    <w:basedOn w:val="a0"/>
    <w:uiPriority w:val="99"/>
    <w:semiHidden/>
    <w:unhideWhenUsed/>
    <w:rsid w:val="00A20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tas@aiia.csd.a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Εξώφυλλο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Aiia</dc:creator>
  <cp:keywords/>
  <dc:description/>
  <cp:lastModifiedBy>Aiia</cp:lastModifiedBy>
  <cp:revision>3</cp:revision>
  <dcterms:created xsi:type="dcterms:W3CDTF">2017-11-01T13:41:00Z</dcterms:created>
  <dcterms:modified xsi:type="dcterms:W3CDTF">2017-11-01T13:57:00Z</dcterms:modified>
</cp:coreProperties>
</file>